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77" w:rsidRPr="00EF4AEE" w:rsidRDefault="00C04377" w:rsidP="00C04377">
      <w:pPr>
        <w:tabs>
          <w:tab w:val="left" w:pos="0"/>
          <w:tab w:val="left" w:pos="426"/>
          <w:tab w:val="left" w:pos="1260"/>
        </w:tabs>
        <w:jc w:val="both"/>
        <w:rPr>
          <w:b/>
          <w:bCs/>
          <w:spacing w:val="1"/>
          <w:position w:val="1"/>
          <w:sz w:val="28"/>
          <w:szCs w:val="28"/>
        </w:rPr>
      </w:pPr>
    </w:p>
    <w:p w:rsidR="00C04377" w:rsidRPr="00920DE1" w:rsidRDefault="00C04377" w:rsidP="00C04377">
      <w:pPr>
        <w:tabs>
          <w:tab w:val="left" w:pos="0"/>
          <w:tab w:val="left" w:pos="426"/>
          <w:tab w:val="left" w:pos="1260"/>
        </w:tabs>
        <w:jc w:val="center"/>
        <w:rPr>
          <w:bCs/>
          <w:spacing w:val="1"/>
          <w:position w:val="1"/>
          <w:sz w:val="28"/>
          <w:szCs w:val="28"/>
        </w:rPr>
      </w:pPr>
      <w:r w:rsidRPr="00920DE1">
        <w:rPr>
          <w:bCs/>
          <w:spacing w:val="1"/>
          <w:position w:val="1"/>
          <w:sz w:val="28"/>
          <w:szCs w:val="28"/>
        </w:rPr>
        <w:t>ПОЛОЖЕНИЕ</w:t>
      </w:r>
    </w:p>
    <w:p w:rsidR="00C04377" w:rsidRPr="00920DE1" w:rsidRDefault="00C04377" w:rsidP="00C04377">
      <w:pPr>
        <w:pStyle w:val="a3"/>
        <w:ind w:firstLine="0"/>
        <w:rPr>
          <w:b w:val="0"/>
          <w:bCs w:val="0"/>
          <w:spacing w:val="1"/>
          <w:position w:val="1"/>
          <w:szCs w:val="28"/>
        </w:rPr>
      </w:pPr>
      <w:r w:rsidRPr="00920DE1">
        <w:rPr>
          <w:b w:val="0"/>
          <w:szCs w:val="28"/>
        </w:rPr>
        <w:t xml:space="preserve">о приеме и зачислении слушателей </w:t>
      </w:r>
      <w:r w:rsidRPr="00920DE1">
        <w:rPr>
          <w:b w:val="0"/>
          <w:spacing w:val="1"/>
          <w:position w:val="1"/>
          <w:szCs w:val="28"/>
        </w:rPr>
        <w:t xml:space="preserve">федерального </w:t>
      </w:r>
      <w:r w:rsidR="005C0FAD" w:rsidRPr="00920DE1">
        <w:rPr>
          <w:b w:val="0"/>
          <w:spacing w:val="1"/>
          <w:position w:val="1"/>
          <w:szCs w:val="28"/>
        </w:rPr>
        <w:t>автономного</w:t>
      </w:r>
      <w:r w:rsidRPr="00920DE1">
        <w:rPr>
          <w:b w:val="0"/>
          <w:spacing w:val="1"/>
          <w:position w:val="1"/>
          <w:szCs w:val="28"/>
        </w:rPr>
        <w:t xml:space="preserve"> учреждения дополнительного профессионального образования «Краснодарский учебный центр федеральной противопожарной службы»</w:t>
      </w:r>
    </w:p>
    <w:p w:rsidR="00531AB9" w:rsidRPr="00D94A5F" w:rsidRDefault="00531AB9" w:rsidP="00920DE1">
      <w:pPr>
        <w:rPr>
          <w:rFonts w:cs="Arial"/>
          <w:b/>
          <w:sz w:val="28"/>
          <w:szCs w:val="28"/>
        </w:rPr>
      </w:pPr>
    </w:p>
    <w:p w:rsidR="00C04377" w:rsidRPr="00920DE1" w:rsidRDefault="00920DE1" w:rsidP="00920DE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4377" w:rsidRPr="00920DE1">
        <w:rPr>
          <w:sz w:val="28"/>
          <w:szCs w:val="28"/>
        </w:rPr>
        <w:t>Общие положения.</w:t>
      </w:r>
    </w:p>
    <w:p w:rsidR="00C04377" w:rsidRDefault="00C04377" w:rsidP="00C239D8">
      <w:pPr>
        <w:pStyle w:val="a5"/>
        <w:ind w:right="20" w:firstLine="567"/>
        <w:jc w:val="both"/>
        <w:rPr>
          <w:b/>
          <w:szCs w:val="28"/>
        </w:rPr>
      </w:pPr>
      <w:r>
        <w:t>Данное положение разработано в соответствии с законодательными и иными нормативными правовыми актами Российской Федерации, нормативными правовыми актами Министерства образования и науки Российской Федерации, а также приказами, распоряжениями МЧС России, приказами регионального центра по делам гражданской обороны, чрезвычайным ситуациям и ликвидации</w:t>
      </w:r>
      <w:r w:rsidR="00920DE1">
        <w:t xml:space="preserve"> последствий стихийных бедствий </w:t>
      </w:r>
      <w:r>
        <w:t>и Уставом Учебного центра.</w:t>
      </w:r>
    </w:p>
    <w:p w:rsidR="00C04377" w:rsidRDefault="00C04377" w:rsidP="00C239D8">
      <w:pPr>
        <w:pStyle w:val="2"/>
        <w:shd w:val="clear" w:color="auto" w:fill="auto"/>
        <w:spacing w:after="0"/>
        <w:ind w:right="-1" w:firstLine="567"/>
        <w:jc w:val="both"/>
        <w:rPr>
          <w:rStyle w:val="1"/>
        </w:rPr>
      </w:pPr>
    </w:p>
    <w:p w:rsidR="004811E6" w:rsidRPr="00920DE1" w:rsidRDefault="00920DE1" w:rsidP="00920DE1">
      <w:pPr>
        <w:pStyle w:val="2"/>
        <w:shd w:val="clear" w:color="auto" w:fill="auto"/>
        <w:spacing w:after="0"/>
        <w:ind w:right="-1" w:firstLine="567"/>
        <w:jc w:val="left"/>
        <w:rPr>
          <w:rStyle w:val="1"/>
          <w:shd w:val="clear" w:color="auto" w:fill="auto"/>
        </w:rPr>
      </w:pPr>
      <w:r>
        <w:rPr>
          <w:rStyle w:val="1"/>
        </w:rPr>
        <w:t xml:space="preserve">2. </w:t>
      </w:r>
      <w:r w:rsidR="00C04377" w:rsidRPr="00920DE1">
        <w:rPr>
          <w:rStyle w:val="1"/>
        </w:rPr>
        <w:t>Организация приема</w:t>
      </w:r>
      <w:r w:rsidR="007A73DC" w:rsidRPr="00920DE1">
        <w:rPr>
          <w:rStyle w:val="1"/>
        </w:rPr>
        <w:t xml:space="preserve"> и регистрации</w:t>
      </w:r>
      <w:r w:rsidR="00C04377" w:rsidRPr="00920DE1">
        <w:rPr>
          <w:rStyle w:val="1"/>
        </w:rPr>
        <w:t xml:space="preserve"> слушателей</w:t>
      </w:r>
      <w:r w:rsidR="004811E6" w:rsidRPr="00920DE1">
        <w:rPr>
          <w:rStyle w:val="1"/>
        </w:rPr>
        <w:t xml:space="preserve"> Учебного центра.</w:t>
      </w:r>
    </w:p>
    <w:p w:rsidR="004811E6" w:rsidRPr="004811E6" w:rsidRDefault="004811E6" w:rsidP="00C239D8">
      <w:pPr>
        <w:spacing w:line="240" w:lineRule="atLeast"/>
        <w:ind w:firstLine="567"/>
        <w:jc w:val="both"/>
        <w:rPr>
          <w:sz w:val="28"/>
          <w:szCs w:val="28"/>
        </w:rPr>
      </w:pPr>
      <w:r w:rsidRPr="004811E6">
        <w:rPr>
          <w:sz w:val="28"/>
          <w:szCs w:val="28"/>
        </w:rPr>
        <w:t xml:space="preserve">Прием </w:t>
      </w:r>
      <w:r>
        <w:rPr>
          <w:sz w:val="28"/>
          <w:szCs w:val="28"/>
        </w:rPr>
        <w:t>слушателей в У</w:t>
      </w:r>
      <w:r w:rsidRPr="004811E6">
        <w:rPr>
          <w:sz w:val="28"/>
          <w:szCs w:val="28"/>
        </w:rPr>
        <w:t>чебны</w:t>
      </w:r>
      <w:r>
        <w:rPr>
          <w:sz w:val="28"/>
          <w:szCs w:val="28"/>
        </w:rPr>
        <w:t>й центр</w:t>
      </w:r>
      <w:r w:rsidRPr="004811E6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на основе гос</w:t>
      </w:r>
      <w:r w:rsidR="001959DC">
        <w:rPr>
          <w:sz w:val="28"/>
          <w:szCs w:val="28"/>
        </w:rPr>
        <w:t xml:space="preserve">ударственного </w:t>
      </w:r>
      <w:r>
        <w:rPr>
          <w:sz w:val="28"/>
          <w:szCs w:val="28"/>
        </w:rPr>
        <w:t xml:space="preserve">задания МЧС России и в соответствии с </w:t>
      </w:r>
      <w:r w:rsidRPr="004811E6">
        <w:rPr>
          <w:sz w:val="28"/>
          <w:szCs w:val="28"/>
        </w:rPr>
        <w:t>план</w:t>
      </w:r>
      <w:r w:rsidR="00920DE1">
        <w:rPr>
          <w:sz w:val="28"/>
          <w:szCs w:val="28"/>
        </w:rPr>
        <w:t xml:space="preserve">ом комплектования, утверждаемого распоряжением </w:t>
      </w:r>
      <w:r w:rsidR="007A73DC">
        <w:rPr>
          <w:sz w:val="28"/>
          <w:szCs w:val="28"/>
        </w:rPr>
        <w:t>МЧС России</w:t>
      </w:r>
      <w:r w:rsidR="00920DE1">
        <w:rPr>
          <w:sz w:val="28"/>
          <w:szCs w:val="28"/>
        </w:rPr>
        <w:t>, а также на договорной основе в рамках приносящей доход деятельности</w:t>
      </w:r>
      <w:r w:rsidR="007A73DC">
        <w:rPr>
          <w:sz w:val="28"/>
          <w:szCs w:val="28"/>
        </w:rPr>
        <w:t>.</w:t>
      </w:r>
    </w:p>
    <w:p w:rsidR="00E25557" w:rsidRDefault="00E25557" w:rsidP="00C239D8">
      <w:pPr>
        <w:pStyle w:val="2"/>
        <w:shd w:val="clear" w:color="auto" w:fill="auto"/>
        <w:spacing w:after="0"/>
        <w:ind w:right="-1" w:firstLine="567"/>
        <w:jc w:val="both"/>
      </w:pPr>
      <w:r w:rsidRPr="004811E6">
        <w:t xml:space="preserve">Организация приема на учебу осуществляется </w:t>
      </w:r>
      <w:r>
        <w:t>мандатной</w:t>
      </w:r>
      <w:r w:rsidRPr="004811E6">
        <w:t xml:space="preserve"> комиссией</w:t>
      </w:r>
      <w:r>
        <w:t xml:space="preserve"> Учебного центра. Состав мандатной комиссии определяется приказом начальника Учебного центра. Председателем данной комиссии является </w:t>
      </w:r>
      <w:r w:rsidR="002C6330" w:rsidRPr="00C648D0">
        <w:t xml:space="preserve">заместитель начальника </w:t>
      </w:r>
      <w:r w:rsidR="00920DE1">
        <w:t>(по учебной работе) – начальник отдела</w:t>
      </w:r>
      <w:r>
        <w:t>, члены комиссии:</w:t>
      </w:r>
      <w:r w:rsidR="002C6330" w:rsidRPr="002C6330">
        <w:t xml:space="preserve"> </w:t>
      </w:r>
      <w:r w:rsidR="00920DE1">
        <w:t xml:space="preserve">куратор комплектуемой учебной группы и </w:t>
      </w:r>
      <w:r>
        <w:t xml:space="preserve">начальник строевого </w:t>
      </w:r>
      <w:r w:rsidR="00920DE1">
        <w:t>отделения</w:t>
      </w:r>
      <w:r w:rsidR="00BA21EE">
        <w:t>.</w:t>
      </w:r>
    </w:p>
    <w:p w:rsidR="004811E6" w:rsidRDefault="00BA21EE" w:rsidP="00C239D8">
      <w:pPr>
        <w:pStyle w:val="2"/>
        <w:shd w:val="clear" w:color="auto" w:fill="auto"/>
        <w:spacing w:after="0"/>
        <w:ind w:right="-1" w:firstLine="567"/>
        <w:jc w:val="both"/>
      </w:pPr>
      <w:r>
        <w:t xml:space="preserve">По прибытии в Учебный центр сотрудники (работники) ФПС </w:t>
      </w:r>
      <w:r w:rsidR="00121EB6">
        <w:t>должны иметь при себе</w:t>
      </w:r>
      <w:r w:rsidR="006F52E8">
        <w:t>:</w:t>
      </w:r>
    </w:p>
    <w:p w:rsidR="00121EB6" w:rsidRDefault="00121EB6" w:rsidP="00121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1EB6">
        <w:rPr>
          <w:sz w:val="28"/>
          <w:szCs w:val="28"/>
        </w:rPr>
        <w:t>паспорт</w:t>
      </w:r>
      <w:r>
        <w:rPr>
          <w:sz w:val="28"/>
          <w:szCs w:val="28"/>
        </w:rPr>
        <w:t>;</w:t>
      </w:r>
    </w:p>
    <w:p w:rsidR="00121EB6" w:rsidRDefault="00121EB6" w:rsidP="00121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командировочное удостоверение с отметкой об убытии; </w:t>
      </w:r>
    </w:p>
    <w:p w:rsidR="00121EB6" w:rsidRDefault="00121EB6" w:rsidP="00121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выписку из приказа начальника органа управления подразделения пожарной охраны о назначении на должность;</w:t>
      </w:r>
    </w:p>
    <w:p w:rsidR="00121EB6" w:rsidRDefault="00121EB6" w:rsidP="00121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личную карточку ГДЗС с заключением о специальном медицинском освидетельствовании о пригодности к работе в СИЗОД;  </w:t>
      </w:r>
    </w:p>
    <w:p w:rsidR="006F52E8" w:rsidRDefault="006F52E8" w:rsidP="00C239D8">
      <w:pPr>
        <w:pStyle w:val="2"/>
        <w:shd w:val="clear" w:color="auto" w:fill="auto"/>
        <w:spacing w:after="0"/>
        <w:ind w:right="-1" w:firstLine="567"/>
        <w:jc w:val="both"/>
      </w:pPr>
      <w:r>
        <w:t xml:space="preserve">- служебное удостоверение, </w:t>
      </w:r>
      <w:r w:rsidR="00121EB6">
        <w:t xml:space="preserve">(для сотрудников </w:t>
      </w:r>
      <w:r>
        <w:t>жетон с личным номером</w:t>
      </w:r>
      <w:r w:rsidR="00121EB6">
        <w:t>)</w:t>
      </w:r>
      <w:r>
        <w:t>;</w:t>
      </w:r>
    </w:p>
    <w:p w:rsidR="00121EB6" w:rsidRDefault="00121EB6" w:rsidP="00121E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выписки из журнала учета проведенных инструктажей по охране труда;</w:t>
      </w:r>
    </w:p>
    <w:p w:rsidR="000C05FD" w:rsidRDefault="000C05FD" w:rsidP="00C23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форменное обмундирование по сезону;</w:t>
      </w:r>
    </w:p>
    <w:p w:rsidR="000C05FD" w:rsidRDefault="000C05FD" w:rsidP="00C23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спортивную форму одежды;</w:t>
      </w:r>
    </w:p>
    <w:p w:rsidR="000C05FD" w:rsidRDefault="000C05FD" w:rsidP="00C23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письменные принадлежности;</w:t>
      </w:r>
    </w:p>
    <w:p w:rsidR="000C05FD" w:rsidRDefault="000C05FD" w:rsidP="00C23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туалетные принадлежности и предметы личной гигиены.</w:t>
      </w:r>
    </w:p>
    <w:p w:rsidR="000D46EC" w:rsidRDefault="000D46EC" w:rsidP="00C239D8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предоставляемые</w:t>
      </w:r>
      <w:r w:rsidR="00970398">
        <w:rPr>
          <w:sz w:val="28"/>
          <w:szCs w:val="28"/>
        </w:rPr>
        <w:t xml:space="preserve"> дополнительно</w:t>
      </w:r>
      <w:r w:rsidR="000C05FD">
        <w:rPr>
          <w:sz w:val="28"/>
          <w:szCs w:val="28"/>
        </w:rPr>
        <w:t xml:space="preserve"> водительским составом - водительское удостоверение.</w:t>
      </w:r>
    </w:p>
    <w:p w:rsidR="000D46EC" w:rsidRDefault="000C05FD" w:rsidP="00C23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6B3C">
        <w:rPr>
          <w:sz w:val="28"/>
          <w:szCs w:val="28"/>
        </w:rPr>
        <w:t xml:space="preserve">ачальник строевого </w:t>
      </w:r>
      <w:r>
        <w:rPr>
          <w:sz w:val="28"/>
          <w:szCs w:val="28"/>
        </w:rPr>
        <w:t>отделения</w:t>
      </w:r>
      <w:r w:rsidR="002F6B3C">
        <w:rPr>
          <w:sz w:val="28"/>
          <w:szCs w:val="28"/>
        </w:rPr>
        <w:t xml:space="preserve"> и к</w:t>
      </w:r>
      <w:r w:rsidR="004B69D7">
        <w:rPr>
          <w:sz w:val="28"/>
          <w:szCs w:val="28"/>
        </w:rPr>
        <w:t xml:space="preserve">уратор учебной группы при приеме документов </w:t>
      </w:r>
      <w:r>
        <w:rPr>
          <w:sz w:val="28"/>
          <w:szCs w:val="28"/>
        </w:rPr>
        <w:t xml:space="preserve">на </w:t>
      </w:r>
      <w:r w:rsidR="004B69D7">
        <w:rPr>
          <w:sz w:val="28"/>
          <w:szCs w:val="28"/>
        </w:rPr>
        <w:t>мандатной комисси</w:t>
      </w:r>
      <w:r>
        <w:rPr>
          <w:sz w:val="28"/>
          <w:szCs w:val="28"/>
        </w:rPr>
        <w:t>и</w:t>
      </w:r>
      <w:r w:rsidR="00F87B4A">
        <w:rPr>
          <w:sz w:val="28"/>
          <w:szCs w:val="28"/>
        </w:rPr>
        <w:t xml:space="preserve">, </w:t>
      </w:r>
      <w:r w:rsidR="004B69D7">
        <w:rPr>
          <w:sz w:val="28"/>
          <w:szCs w:val="28"/>
        </w:rPr>
        <w:t>осуществля</w:t>
      </w:r>
      <w:r w:rsidR="002F6B3C">
        <w:rPr>
          <w:sz w:val="28"/>
          <w:szCs w:val="28"/>
        </w:rPr>
        <w:t>ю</w:t>
      </w:r>
      <w:r w:rsidR="004B69D7">
        <w:rPr>
          <w:sz w:val="28"/>
          <w:szCs w:val="28"/>
        </w:rPr>
        <w:t>т регистрацию лиц, прибывающ</w:t>
      </w:r>
      <w:r w:rsidR="001A0A20">
        <w:rPr>
          <w:sz w:val="28"/>
          <w:szCs w:val="28"/>
        </w:rPr>
        <w:t xml:space="preserve">их на обучение, проводя с ними </w:t>
      </w:r>
      <w:r w:rsidR="004B69D7">
        <w:rPr>
          <w:sz w:val="28"/>
          <w:szCs w:val="28"/>
        </w:rPr>
        <w:t>индивидуальное собеседование.</w:t>
      </w:r>
    </w:p>
    <w:p w:rsidR="001C783C" w:rsidRDefault="002F6B3C" w:rsidP="000C05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сотрудников (работник</w:t>
      </w:r>
      <w:r w:rsidR="001C783C">
        <w:rPr>
          <w:sz w:val="28"/>
          <w:szCs w:val="28"/>
        </w:rPr>
        <w:t xml:space="preserve">ов) ФПС, прибывших на обучение, </w:t>
      </w:r>
      <w:r w:rsidR="001C783C" w:rsidRPr="001C783C">
        <w:rPr>
          <w:sz w:val="28"/>
          <w:szCs w:val="28"/>
        </w:rPr>
        <w:t xml:space="preserve">заместитель начальника Учебного центра </w:t>
      </w:r>
      <w:r w:rsidR="000C05FD">
        <w:rPr>
          <w:sz w:val="28"/>
          <w:szCs w:val="28"/>
        </w:rPr>
        <w:t>(</w:t>
      </w:r>
      <w:r w:rsidR="001C783C" w:rsidRPr="001C783C">
        <w:rPr>
          <w:sz w:val="28"/>
          <w:szCs w:val="28"/>
        </w:rPr>
        <w:t xml:space="preserve">по </w:t>
      </w:r>
      <w:r w:rsidR="000C05FD">
        <w:rPr>
          <w:sz w:val="28"/>
          <w:szCs w:val="28"/>
        </w:rPr>
        <w:t>учебной</w:t>
      </w:r>
      <w:r w:rsidR="001C783C" w:rsidRPr="001C783C">
        <w:rPr>
          <w:sz w:val="28"/>
          <w:szCs w:val="28"/>
        </w:rPr>
        <w:t xml:space="preserve"> работе</w:t>
      </w:r>
      <w:r w:rsidR="000C05FD">
        <w:rPr>
          <w:sz w:val="28"/>
          <w:szCs w:val="28"/>
        </w:rPr>
        <w:t>) – начальник отдела</w:t>
      </w:r>
      <w:r w:rsidR="001C783C">
        <w:rPr>
          <w:sz w:val="28"/>
          <w:szCs w:val="28"/>
        </w:rPr>
        <w:t xml:space="preserve"> и</w:t>
      </w:r>
      <w:r w:rsidR="001C783C" w:rsidRPr="001C783C">
        <w:rPr>
          <w:sz w:val="28"/>
          <w:szCs w:val="28"/>
        </w:rPr>
        <w:t xml:space="preserve"> </w:t>
      </w:r>
      <w:r w:rsidR="001C783C">
        <w:rPr>
          <w:sz w:val="28"/>
          <w:szCs w:val="28"/>
        </w:rPr>
        <w:lastRenderedPageBreak/>
        <w:t xml:space="preserve">начальник строевого </w:t>
      </w:r>
      <w:r w:rsidR="000C05FD">
        <w:rPr>
          <w:sz w:val="28"/>
          <w:szCs w:val="28"/>
        </w:rPr>
        <w:t>от</w:t>
      </w:r>
      <w:r w:rsidR="001C783C">
        <w:rPr>
          <w:sz w:val="28"/>
          <w:szCs w:val="28"/>
        </w:rPr>
        <w:t>деления</w:t>
      </w:r>
      <w:r w:rsidR="000C05FD">
        <w:rPr>
          <w:sz w:val="28"/>
          <w:szCs w:val="28"/>
        </w:rPr>
        <w:t xml:space="preserve">, </w:t>
      </w:r>
      <w:r w:rsidR="001C783C">
        <w:rPr>
          <w:sz w:val="28"/>
          <w:szCs w:val="28"/>
        </w:rPr>
        <w:t>проводят с ними ознакомительн</w:t>
      </w:r>
      <w:r w:rsidR="003628B7">
        <w:rPr>
          <w:sz w:val="28"/>
          <w:szCs w:val="28"/>
        </w:rPr>
        <w:t>ую</w:t>
      </w:r>
      <w:r w:rsidR="001C783C">
        <w:rPr>
          <w:sz w:val="28"/>
          <w:szCs w:val="28"/>
        </w:rPr>
        <w:t xml:space="preserve"> бесед</w:t>
      </w:r>
      <w:r w:rsidR="003628B7">
        <w:rPr>
          <w:sz w:val="28"/>
          <w:szCs w:val="28"/>
        </w:rPr>
        <w:t>у</w:t>
      </w:r>
      <w:r w:rsidR="001C783C">
        <w:rPr>
          <w:sz w:val="28"/>
          <w:szCs w:val="28"/>
        </w:rPr>
        <w:t xml:space="preserve"> о правах и обязанностях слушателей Учебного центра, о поддержании дисциплины в Учеб</w:t>
      </w:r>
      <w:r w:rsidR="000C05FD">
        <w:rPr>
          <w:sz w:val="28"/>
          <w:szCs w:val="28"/>
        </w:rPr>
        <w:t>ном центре.</w:t>
      </w:r>
      <w:r w:rsidR="001C783C">
        <w:rPr>
          <w:sz w:val="28"/>
          <w:szCs w:val="28"/>
        </w:rPr>
        <w:t xml:space="preserve"> </w:t>
      </w:r>
      <w:r w:rsidR="000C05FD">
        <w:rPr>
          <w:sz w:val="28"/>
          <w:szCs w:val="28"/>
        </w:rPr>
        <w:t xml:space="preserve">Инструкция по </w:t>
      </w:r>
      <w:r w:rsidR="00F87B4A">
        <w:rPr>
          <w:sz w:val="28"/>
          <w:szCs w:val="28"/>
        </w:rPr>
        <w:t xml:space="preserve">соблюдению норм </w:t>
      </w:r>
      <w:r w:rsidR="000C05FD">
        <w:rPr>
          <w:sz w:val="28"/>
          <w:szCs w:val="28"/>
        </w:rPr>
        <w:t>противопожарно</w:t>
      </w:r>
      <w:r w:rsidR="00F87B4A">
        <w:rPr>
          <w:sz w:val="28"/>
          <w:szCs w:val="28"/>
        </w:rPr>
        <w:t>й</w:t>
      </w:r>
      <w:r w:rsidR="000C05FD">
        <w:rPr>
          <w:sz w:val="28"/>
          <w:szCs w:val="28"/>
        </w:rPr>
        <w:t xml:space="preserve"> </w:t>
      </w:r>
      <w:r w:rsidR="00F87B4A">
        <w:rPr>
          <w:sz w:val="28"/>
          <w:szCs w:val="28"/>
        </w:rPr>
        <w:t xml:space="preserve">безопасности и </w:t>
      </w:r>
      <w:r w:rsidR="001C783C">
        <w:rPr>
          <w:sz w:val="28"/>
          <w:szCs w:val="28"/>
        </w:rPr>
        <w:t>распоряд</w:t>
      </w:r>
      <w:r w:rsidR="00F87B4A">
        <w:rPr>
          <w:sz w:val="28"/>
          <w:szCs w:val="28"/>
        </w:rPr>
        <w:t>ок</w:t>
      </w:r>
      <w:r w:rsidR="001C783C">
        <w:rPr>
          <w:sz w:val="28"/>
          <w:szCs w:val="28"/>
        </w:rPr>
        <w:t xml:space="preserve"> дня</w:t>
      </w:r>
      <w:r w:rsidR="000C05FD" w:rsidRPr="000C05FD">
        <w:rPr>
          <w:sz w:val="28"/>
          <w:szCs w:val="28"/>
        </w:rPr>
        <w:t xml:space="preserve"> </w:t>
      </w:r>
      <w:r w:rsidR="000C05FD">
        <w:rPr>
          <w:sz w:val="28"/>
          <w:szCs w:val="28"/>
        </w:rPr>
        <w:t>Учебного центра</w:t>
      </w:r>
      <w:r w:rsidR="000C05FD" w:rsidRPr="000C05FD">
        <w:rPr>
          <w:sz w:val="28"/>
          <w:szCs w:val="28"/>
        </w:rPr>
        <w:t xml:space="preserve"> </w:t>
      </w:r>
      <w:r w:rsidR="00F87B4A">
        <w:rPr>
          <w:sz w:val="28"/>
          <w:szCs w:val="28"/>
        </w:rPr>
        <w:t xml:space="preserve">доводится </w:t>
      </w:r>
      <w:r w:rsidR="000C05FD">
        <w:rPr>
          <w:sz w:val="28"/>
          <w:szCs w:val="28"/>
        </w:rPr>
        <w:t>под роспись</w:t>
      </w:r>
      <w:r w:rsidR="003628B7">
        <w:rPr>
          <w:sz w:val="28"/>
          <w:szCs w:val="28"/>
        </w:rPr>
        <w:t>.</w:t>
      </w:r>
    </w:p>
    <w:p w:rsidR="003628B7" w:rsidRDefault="000C05FD" w:rsidP="00C239D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</w:t>
      </w:r>
      <w:r w:rsidR="003628B7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у</w:t>
      </w:r>
      <w:r w:rsidR="003628B7">
        <w:rPr>
          <w:sz w:val="28"/>
          <w:szCs w:val="28"/>
        </w:rPr>
        <w:t xml:space="preserve"> труда </w:t>
      </w:r>
      <w:r>
        <w:rPr>
          <w:sz w:val="28"/>
          <w:szCs w:val="28"/>
        </w:rPr>
        <w:t xml:space="preserve">в Учебном центре </w:t>
      </w:r>
      <w:r w:rsidR="003628B7">
        <w:rPr>
          <w:sz w:val="28"/>
          <w:szCs w:val="28"/>
        </w:rPr>
        <w:t>проводит с</w:t>
      </w:r>
      <w:r>
        <w:rPr>
          <w:sz w:val="28"/>
          <w:szCs w:val="28"/>
        </w:rPr>
        <w:t>о</w:t>
      </w:r>
      <w:r w:rsidR="003628B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слушателями</w:t>
      </w:r>
      <w:r w:rsidR="003628B7">
        <w:rPr>
          <w:sz w:val="28"/>
          <w:szCs w:val="28"/>
        </w:rPr>
        <w:t>, прибывшими на обучение, соответствующие виды инструктажей по охране труда под роспись в специальном журнале.</w:t>
      </w:r>
    </w:p>
    <w:p w:rsidR="00F87B4A" w:rsidRDefault="00F87B4A" w:rsidP="00F87B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мандатной комиссии в рамках проведения строевого смотра проверяют внешний вид, форменную одежду по сезону, экипировку лиц, прибывших на обучение: наличие</w:t>
      </w:r>
      <w:r w:rsidRPr="000D46EC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формы одежды, рабочей одежды для обслуживания автомобиля (для водителей), боевой одежды, каски, подшлемника, сапог, пожарного ремня и карабина, шлем-маски для работы в СИЗОД (для п</w:t>
      </w:r>
      <w:r w:rsidRPr="0064144A">
        <w:rPr>
          <w:sz w:val="28"/>
          <w:szCs w:val="28"/>
        </w:rPr>
        <w:t>ожарны</w:t>
      </w:r>
      <w:r>
        <w:rPr>
          <w:sz w:val="28"/>
          <w:szCs w:val="28"/>
        </w:rPr>
        <w:t>х</w:t>
      </w:r>
      <w:r w:rsidRPr="0064144A">
        <w:rPr>
          <w:sz w:val="28"/>
          <w:szCs w:val="28"/>
        </w:rPr>
        <w:t xml:space="preserve">, </w:t>
      </w:r>
      <w:proofErr w:type="spellStart"/>
      <w:r w:rsidRPr="0064144A">
        <w:rPr>
          <w:sz w:val="28"/>
          <w:szCs w:val="28"/>
        </w:rPr>
        <w:t>газодымозащитник</w:t>
      </w:r>
      <w:r>
        <w:rPr>
          <w:sz w:val="28"/>
          <w:szCs w:val="28"/>
        </w:rPr>
        <w:t>ов</w:t>
      </w:r>
      <w:proofErr w:type="spellEnd"/>
      <w:r w:rsidRPr="0064144A">
        <w:rPr>
          <w:sz w:val="28"/>
          <w:szCs w:val="28"/>
        </w:rPr>
        <w:t>, командир</w:t>
      </w:r>
      <w:r>
        <w:rPr>
          <w:sz w:val="28"/>
          <w:szCs w:val="28"/>
        </w:rPr>
        <w:t>ов</w:t>
      </w:r>
      <w:r w:rsidRPr="0064144A">
        <w:rPr>
          <w:sz w:val="28"/>
          <w:szCs w:val="28"/>
        </w:rPr>
        <w:t xml:space="preserve"> отделений, помощник</w:t>
      </w:r>
      <w:r>
        <w:rPr>
          <w:sz w:val="28"/>
          <w:szCs w:val="28"/>
        </w:rPr>
        <w:t>ов</w:t>
      </w:r>
      <w:r w:rsidRPr="0064144A">
        <w:rPr>
          <w:sz w:val="28"/>
          <w:szCs w:val="28"/>
        </w:rPr>
        <w:t xml:space="preserve"> начальников караулов</w:t>
      </w:r>
      <w:r>
        <w:rPr>
          <w:sz w:val="28"/>
          <w:szCs w:val="28"/>
        </w:rPr>
        <w:t>).</w:t>
      </w:r>
    </w:p>
    <w:p w:rsidR="006F52E8" w:rsidRDefault="006F52E8" w:rsidP="00C239D8">
      <w:pPr>
        <w:jc w:val="both"/>
        <w:rPr>
          <w:sz w:val="28"/>
          <w:szCs w:val="28"/>
        </w:rPr>
      </w:pPr>
    </w:p>
    <w:p w:rsidR="00651705" w:rsidRPr="00F87B4A" w:rsidRDefault="00F87B4A" w:rsidP="00F87B4A">
      <w:pPr>
        <w:ind w:left="360"/>
        <w:rPr>
          <w:rStyle w:val="1"/>
          <w:rFonts w:eastAsiaTheme="minorEastAsia"/>
          <w:shd w:val="clear" w:color="auto" w:fill="auto"/>
        </w:rPr>
      </w:pPr>
      <w:r>
        <w:rPr>
          <w:sz w:val="28"/>
          <w:szCs w:val="28"/>
        </w:rPr>
        <w:t xml:space="preserve">3. </w:t>
      </w:r>
      <w:r w:rsidR="00651705" w:rsidRPr="00F87B4A">
        <w:rPr>
          <w:sz w:val="28"/>
          <w:szCs w:val="28"/>
        </w:rPr>
        <w:t>Порядок зачисления</w:t>
      </w:r>
      <w:r w:rsidR="00651705" w:rsidRPr="00F87B4A">
        <w:rPr>
          <w:rStyle w:val="1"/>
          <w:rFonts w:eastAsiaTheme="minorEastAsia"/>
        </w:rPr>
        <w:t xml:space="preserve"> слушателей Учебного центра.</w:t>
      </w:r>
    </w:p>
    <w:p w:rsidR="00651705" w:rsidRDefault="00651705" w:rsidP="00C239D8">
      <w:pPr>
        <w:pStyle w:val="2"/>
        <w:shd w:val="clear" w:color="auto" w:fill="auto"/>
        <w:spacing w:after="0"/>
        <w:ind w:right="-1" w:firstLine="567"/>
        <w:jc w:val="both"/>
        <w:rPr>
          <w:rStyle w:val="1"/>
        </w:rPr>
      </w:pPr>
      <w:r>
        <w:rPr>
          <w:rStyle w:val="1"/>
        </w:rPr>
        <w:t xml:space="preserve">Зачисление слушателей на </w:t>
      </w:r>
      <w:r w:rsidR="00F87B4A">
        <w:rPr>
          <w:rStyle w:val="1"/>
        </w:rPr>
        <w:t>обучение</w:t>
      </w:r>
      <w:r>
        <w:rPr>
          <w:rStyle w:val="1"/>
        </w:rPr>
        <w:t xml:space="preserve"> производится приказом начальника Учебного центра. </w:t>
      </w:r>
    </w:p>
    <w:p w:rsidR="00651705" w:rsidRDefault="00651705" w:rsidP="00C239D8">
      <w:pPr>
        <w:pStyle w:val="2"/>
        <w:shd w:val="clear" w:color="auto" w:fill="auto"/>
        <w:spacing w:after="0"/>
        <w:ind w:right="-1" w:firstLine="567"/>
        <w:jc w:val="both"/>
        <w:rPr>
          <w:rStyle w:val="1"/>
        </w:rPr>
      </w:pPr>
      <w:r>
        <w:rPr>
          <w:rStyle w:val="1"/>
        </w:rPr>
        <w:t>Начальник Учебного центра издает приказ о зачислении лиц, рекомендованных мандатной комиссией к зачислению.</w:t>
      </w:r>
    </w:p>
    <w:p w:rsidR="006F52E8" w:rsidRDefault="00F87B4A" w:rsidP="00C239D8">
      <w:pPr>
        <w:pStyle w:val="2"/>
        <w:shd w:val="clear" w:color="auto" w:fill="auto"/>
        <w:spacing w:after="0"/>
        <w:ind w:right="-1" w:firstLine="567"/>
        <w:jc w:val="both"/>
        <w:rPr>
          <w:rStyle w:val="1"/>
        </w:rPr>
      </w:pPr>
      <w:r>
        <w:rPr>
          <w:rStyle w:val="1"/>
        </w:rPr>
        <w:t>Сотрудники (работники) ФПС</w:t>
      </w:r>
      <w:r w:rsidR="00651705">
        <w:rPr>
          <w:rStyle w:val="1"/>
        </w:rPr>
        <w:t xml:space="preserve"> не</w:t>
      </w:r>
      <w:r w:rsidR="00970398">
        <w:rPr>
          <w:rStyle w:val="1"/>
        </w:rPr>
        <w:t xml:space="preserve"> </w:t>
      </w:r>
      <w:r w:rsidR="00651705">
        <w:rPr>
          <w:rStyle w:val="1"/>
        </w:rPr>
        <w:t xml:space="preserve">зачисленные </w:t>
      </w:r>
      <w:r>
        <w:rPr>
          <w:rStyle w:val="1"/>
        </w:rPr>
        <w:t>на обучение</w:t>
      </w:r>
      <w:r w:rsidR="00E10F63">
        <w:rPr>
          <w:rStyle w:val="1"/>
        </w:rPr>
        <w:t xml:space="preserve">, откомандировываются по месту службы (работы) с возвращением направленных документов и указанием причин </w:t>
      </w:r>
      <w:r>
        <w:rPr>
          <w:rStyle w:val="1"/>
        </w:rPr>
        <w:t>по которым они не</w:t>
      </w:r>
      <w:r w:rsidR="00E10F63">
        <w:rPr>
          <w:rStyle w:val="1"/>
        </w:rPr>
        <w:t xml:space="preserve"> зачисле</w:t>
      </w:r>
      <w:r>
        <w:rPr>
          <w:rStyle w:val="1"/>
        </w:rPr>
        <w:t>ны на обучение</w:t>
      </w:r>
      <w:r w:rsidR="00E10F63">
        <w:rPr>
          <w:rStyle w:val="1"/>
        </w:rPr>
        <w:t xml:space="preserve">, при этом </w:t>
      </w:r>
      <w:r w:rsidR="00E10F63" w:rsidRPr="001C783C">
        <w:t xml:space="preserve">заместитель начальника Учебного центра </w:t>
      </w:r>
      <w:r>
        <w:t>(</w:t>
      </w:r>
      <w:r w:rsidR="00E10F63" w:rsidRPr="001C783C">
        <w:t xml:space="preserve">по </w:t>
      </w:r>
      <w:r>
        <w:t>учебной</w:t>
      </w:r>
      <w:r w:rsidR="00E10F63" w:rsidRPr="001C783C">
        <w:t xml:space="preserve"> работе</w:t>
      </w:r>
      <w:r>
        <w:t>) – начальник отдела,</w:t>
      </w:r>
      <w:r w:rsidR="00E10F63">
        <w:t xml:space="preserve"> готовит и направляет соответствующую информацию в </w:t>
      </w:r>
      <w:r>
        <w:t>комплектующий орган</w:t>
      </w:r>
      <w:r w:rsidR="00E10F63">
        <w:t>.</w:t>
      </w:r>
      <w:r w:rsidR="00651705">
        <w:rPr>
          <w:rStyle w:val="1"/>
        </w:rPr>
        <w:t xml:space="preserve"> </w:t>
      </w:r>
    </w:p>
    <w:p w:rsidR="000A4967" w:rsidRDefault="000A4967">
      <w:bookmarkStart w:id="0" w:name="_GoBack"/>
      <w:bookmarkEnd w:id="0"/>
    </w:p>
    <w:sectPr w:rsidR="000A4967" w:rsidSect="00920D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2ED1"/>
    <w:multiLevelType w:val="hybridMultilevel"/>
    <w:tmpl w:val="AE5C9354"/>
    <w:lvl w:ilvl="0" w:tplc="EBD051DE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6213D"/>
    <w:multiLevelType w:val="hybridMultilevel"/>
    <w:tmpl w:val="1AD822DA"/>
    <w:lvl w:ilvl="0" w:tplc="DF240C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F0A78"/>
    <w:multiLevelType w:val="hybridMultilevel"/>
    <w:tmpl w:val="93627D88"/>
    <w:lvl w:ilvl="0" w:tplc="EBD051DE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07E10"/>
    <w:multiLevelType w:val="hybridMultilevel"/>
    <w:tmpl w:val="0E60B76E"/>
    <w:lvl w:ilvl="0" w:tplc="EBD051DE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764CB"/>
    <w:multiLevelType w:val="hybridMultilevel"/>
    <w:tmpl w:val="1B724088"/>
    <w:lvl w:ilvl="0" w:tplc="EBD051DE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55533"/>
    <w:multiLevelType w:val="hybridMultilevel"/>
    <w:tmpl w:val="C3400C54"/>
    <w:lvl w:ilvl="0" w:tplc="39167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F70DD"/>
    <w:multiLevelType w:val="hybridMultilevel"/>
    <w:tmpl w:val="17825862"/>
    <w:lvl w:ilvl="0" w:tplc="EBD051DE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70C25"/>
    <w:multiLevelType w:val="multilevel"/>
    <w:tmpl w:val="19ECC3C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791BDE"/>
    <w:multiLevelType w:val="hybridMultilevel"/>
    <w:tmpl w:val="93CA35AE"/>
    <w:lvl w:ilvl="0" w:tplc="EBD051DE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250BC"/>
    <w:multiLevelType w:val="hybridMultilevel"/>
    <w:tmpl w:val="E996A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27"/>
    <w:rsid w:val="000A4967"/>
    <w:rsid w:val="000C05FD"/>
    <w:rsid w:val="000D46EC"/>
    <w:rsid w:val="00121EB6"/>
    <w:rsid w:val="001836CC"/>
    <w:rsid w:val="001959DC"/>
    <w:rsid w:val="001A0A20"/>
    <w:rsid w:val="001C783C"/>
    <w:rsid w:val="00266121"/>
    <w:rsid w:val="002C6330"/>
    <w:rsid w:val="002F6B3C"/>
    <w:rsid w:val="00334D48"/>
    <w:rsid w:val="003628B7"/>
    <w:rsid w:val="003F0289"/>
    <w:rsid w:val="004811E6"/>
    <w:rsid w:val="004B69D7"/>
    <w:rsid w:val="00531AB9"/>
    <w:rsid w:val="005C0FAD"/>
    <w:rsid w:val="005D3F4B"/>
    <w:rsid w:val="0064144A"/>
    <w:rsid w:val="00651705"/>
    <w:rsid w:val="006E6F32"/>
    <w:rsid w:val="006F52E8"/>
    <w:rsid w:val="007A73DC"/>
    <w:rsid w:val="007B69CA"/>
    <w:rsid w:val="00807029"/>
    <w:rsid w:val="00920DE1"/>
    <w:rsid w:val="00970398"/>
    <w:rsid w:val="009D1155"/>
    <w:rsid w:val="00B26825"/>
    <w:rsid w:val="00BA21EE"/>
    <w:rsid w:val="00C04377"/>
    <w:rsid w:val="00C239D8"/>
    <w:rsid w:val="00C648D0"/>
    <w:rsid w:val="00E10F63"/>
    <w:rsid w:val="00E25557"/>
    <w:rsid w:val="00EC4B69"/>
    <w:rsid w:val="00F87B4A"/>
    <w:rsid w:val="00FA5D59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1F27"/>
    <w:pPr>
      <w:widowControl/>
      <w:autoSpaceDE/>
      <w:autoSpaceDN/>
      <w:adjustRightInd/>
      <w:ind w:firstLine="709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C1F2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C1F27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FC1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C1F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FC1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2"/>
    <w:rsid w:val="00C043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9"/>
    <w:rsid w:val="00C04377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C04377"/>
    <w:pPr>
      <w:widowControl/>
      <w:shd w:val="clear" w:color="auto" w:fill="FFFFFF"/>
      <w:autoSpaceDE/>
      <w:autoSpaceDN/>
      <w:adjustRightInd/>
      <w:spacing w:after="6060" w:line="317" w:lineRule="exact"/>
      <w:jc w:val="center"/>
    </w:pPr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648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8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1F27"/>
    <w:pPr>
      <w:widowControl/>
      <w:autoSpaceDE/>
      <w:autoSpaceDN/>
      <w:adjustRightInd/>
      <w:ind w:firstLine="709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C1F2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C1F27"/>
    <w:pPr>
      <w:autoSpaceDE/>
      <w:autoSpaceDN/>
      <w:adjustRightInd/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FC1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C1F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FC1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2"/>
    <w:rsid w:val="00C043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9"/>
    <w:rsid w:val="00C04377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C04377"/>
    <w:pPr>
      <w:widowControl/>
      <w:shd w:val="clear" w:color="auto" w:fill="FFFFFF"/>
      <w:autoSpaceDE/>
      <w:autoSpaceDN/>
      <w:adjustRightInd/>
      <w:spacing w:after="6060" w:line="317" w:lineRule="exact"/>
      <w:jc w:val="center"/>
    </w:pPr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648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4</cp:revision>
  <cp:lastPrinted>2012-03-16T11:05:00Z</cp:lastPrinted>
  <dcterms:created xsi:type="dcterms:W3CDTF">2021-02-15T08:31:00Z</dcterms:created>
  <dcterms:modified xsi:type="dcterms:W3CDTF">2021-07-08T11:26:00Z</dcterms:modified>
</cp:coreProperties>
</file>